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AC" w:rsidRDefault="00B538AC" w:rsidP="00B538AC">
      <w:pPr>
        <w:pStyle w:val="a3"/>
        <w:widowControl/>
        <w:spacing w:line="59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附件：</w:t>
      </w:r>
    </w:p>
    <w:p w:rsidR="00B538AC" w:rsidRDefault="00B538AC" w:rsidP="00B538AC">
      <w:pPr>
        <w:pStyle w:val="a3"/>
        <w:widowControl/>
        <w:spacing w:line="590" w:lineRule="exact"/>
        <w:jc w:val="center"/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“新时代·新梦想”第二届河南省大学生创新创业优秀项目选拔赛拟推荐名单</w:t>
      </w:r>
    </w:p>
    <w:p w:rsidR="00B538AC" w:rsidRDefault="00B538AC" w:rsidP="00B538AC">
      <w:pPr>
        <w:pStyle w:val="a3"/>
        <w:widowControl/>
        <w:spacing w:line="59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008"/>
        <w:gridCol w:w="2565"/>
        <w:gridCol w:w="2268"/>
        <w:gridCol w:w="2066"/>
      </w:tblGrid>
      <w:tr w:rsidR="00B538AC" w:rsidRPr="00A6716D" w:rsidTr="003A3A07">
        <w:trPr>
          <w:jc w:val="center"/>
        </w:trPr>
        <w:tc>
          <w:tcPr>
            <w:tcW w:w="959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500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2565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负责人姓名</w:t>
            </w:r>
          </w:p>
        </w:tc>
        <w:tc>
          <w:tcPr>
            <w:tcW w:w="226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所属学院</w:t>
            </w:r>
          </w:p>
        </w:tc>
        <w:tc>
          <w:tcPr>
            <w:tcW w:w="2066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b/>
                <w:bCs/>
                <w:color w:val="333333"/>
                <w:sz w:val="32"/>
                <w:szCs w:val="32"/>
                <w:shd w:val="clear" w:color="auto" w:fill="FFFFFF"/>
              </w:rPr>
              <w:t>参赛组别</w:t>
            </w:r>
          </w:p>
        </w:tc>
      </w:tr>
      <w:tr w:rsidR="00B538AC" w:rsidRPr="00A6716D" w:rsidTr="003A3A07">
        <w:trPr>
          <w:jc w:val="center"/>
        </w:trPr>
        <w:tc>
          <w:tcPr>
            <w:tcW w:w="959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500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索米特沙盘游戏工作室</w:t>
            </w:r>
          </w:p>
        </w:tc>
        <w:tc>
          <w:tcPr>
            <w:tcW w:w="2565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周鲁予</w:t>
            </w:r>
          </w:p>
        </w:tc>
        <w:tc>
          <w:tcPr>
            <w:tcW w:w="226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教育学院</w:t>
            </w:r>
          </w:p>
        </w:tc>
        <w:tc>
          <w:tcPr>
            <w:tcW w:w="2066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创意组</w:t>
            </w:r>
          </w:p>
        </w:tc>
      </w:tr>
      <w:tr w:rsidR="00B538AC" w:rsidRPr="00A6716D" w:rsidTr="003A3A07">
        <w:trPr>
          <w:jc w:val="center"/>
        </w:trPr>
        <w:tc>
          <w:tcPr>
            <w:tcW w:w="959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500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信拓者节能汽车工作室</w:t>
            </w:r>
          </w:p>
        </w:tc>
        <w:tc>
          <w:tcPr>
            <w:tcW w:w="2565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张深源</w:t>
            </w:r>
          </w:p>
        </w:tc>
        <w:tc>
          <w:tcPr>
            <w:tcW w:w="226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理工学院</w:t>
            </w:r>
          </w:p>
        </w:tc>
        <w:tc>
          <w:tcPr>
            <w:tcW w:w="2066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创意组</w:t>
            </w:r>
          </w:p>
        </w:tc>
      </w:tr>
      <w:tr w:rsidR="00B538AC" w:rsidRPr="00A6716D" w:rsidTr="003A3A07">
        <w:trPr>
          <w:jc w:val="center"/>
        </w:trPr>
        <w:tc>
          <w:tcPr>
            <w:tcW w:w="959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500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AI ROBOT智慧教育</w:t>
            </w:r>
          </w:p>
        </w:tc>
        <w:tc>
          <w:tcPr>
            <w:tcW w:w="2565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师艳雯</w:t>
            </w:r>
          </w:p>
        </w:tc>
        <w:tc>
          <w:tcPr>
            <w:tcW w:w="226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商学院</w:t>
            </w:r>
          </w:p>
        </w:tc>
        <w:tc>
          <w:tcPr>
            <w:tcW w:w="2066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创意组</w:t>
            </w:r>
          </w:p>
        </w:tc>
      </w:tr>
      <w:tr w:rsidR="00B538AC" w:rsidRPr="00A6716D" w:rsidTr="003A3A07">
        <w:trPr>
          <w:jc w:val="center"/>
        </w:trPr>
        <w:tc>
          <w:tcPr>
            <w:tcW w:w="959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500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黄酒的文化推广及产销融合</w:t>
            </w:r>
          </w:p>
        </w:tc>
        <w:tc>
          <w:tcPr>
            <w:tcW w:w="2565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张宏升</w:t>
            </w:r>
          </w:p>
        </w:tc>
        <w:tc>
          <w:tcPr>
            <w:tcW w:w="2268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商学院</w:t>
            </w:r>
          </w:p>
        </w:tc>
        <w:tc>
          <w:tcPr>
            <w:tcW w:w="2066" w:type="dxa"/>
            <w:shd w:val="clear" w:color="auto" w:fill="auto"/>
          </w:tcPr>
          <w:p w:rsidR="00B538AC" w:rsidRPr="00A6716D" w:rsidRDefault="00B538AC" w:rsidP="003A3A07">
            <w:pPr>
              <w:pStyle w:val="a3"/>
              <w:widowControl/>
              <w:spacing w:line="590" w:lineRule="exact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  <w:shd w:val="clear" w:color="auto" w:fill="FFFFFF"/>
              </w:rPr>
            </w:pPr>
            <w:r w:rsidRPr="00A6716D"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  <w:shd w:val="clear" w:color="auto" w:fill="FFFFFF"/>
              </w:rPr>
              <w:t>创意组</w:t>
            </w:r>
          </w:p>
        </w:tc>
      </w:tr>
    </w:tbl>
    <w:p w:rsidR="001E39A7" w:rsidRDefault="001E39A7">
      <w:pPr>
        <w:rPr>
          <w:rFonts w:hint="eastAsia"/>
        </w:rPr>
      </w:pPr>
      <w:bookmarkStart w:id="0" w:name="_GoBack"/>
      <w:bookmarkEnd w:id="0"/>
    </w:p>
    <w:sectPr w:rsidR="001E39A7">
      <w:pgSz w:w="16838" w:h="11906" w:orient="landscape"/>
      <w:pgMar w:top="1587" w:right="1871" w:bottom="1417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1"/>
    <w:family w:val="modern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3A"/>
    <w:rsid w:val="001E39A7"/>
    <w:rsid w:val="00B538AC"/>
    <w:rsid w:val="00D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1725"/>
  <w15:chartTrackingRefBased/>
  <w15:docId w15:val="{4FD12BE0-5013-4F7E-AAA7-7350C947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538A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38AC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huyaowen</dc:creator>
  <cp:keywords/>
  <dc:description/>
  <cp:lastModifiedBy>huyaowen</cp:lastModifiedBy>
  <cp:revision>2</cp:revision>
  <dcterms:created xsi:type="dcterms:W3CDTF">2019-04-01T06:56:00Z</dcterms:created>
  <dcterms:modified xsi:type="dcterms:W3CDTF">2019-04-01T06:56:00Z</dcterms:modified>
</cp:coreProperties>
</file>